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C1" w:rsidRPr="007A01C1" w:rsidRDefault="007A01C1" w:rsidP="007A01C1">
      <w:pPr>
        <w:shd w:val="clear" w:color="auto" w:fill="FFFFFF"/>
        <w:spacing w:line="240" w:lineRule="auto"/>
        <w:jc w:val="center"/>
        <w:outlineLvl w:val="0"/>
        <w:rPr>
          <w:rFonts w:ascii="inherit" w:eastAsia="Times New Roman" w:hAnsi="inherit" w:cs="Times New Roman"/>
          <w:b/>
          <w:color w:val="000000"/>
          <w:kern w:val="36"/>
          <w:sz w:val="34"/>
          <w:szCs w:val="32"/>
          <w:lang w:eastAsia="ru-RU"/>
        </w:rPr>
      </w:pPr>
      <w:r w:rsidRPr="007A01C1">
        <w:rPr>
          <w:rFonts w:ascii="inherit" w:eastAsia="Times New Roman" w:hAnsi="inherit" w:cs="Times New Roman"/>
          <w:b/>
          <w:color w:val="000000"/>
          <w:kern w:val="36"/>
          <w:sz w:val="34"/>
          <w:szCs w:val="32"/>
          <w:lang w:eastAsia="ru-RU"/>
        </w:rPr>
        <w:t>Памятка "Тепловой и солнечный удар".</w:t>
      </w:r>
    </w:p>
    <w:p w:rsidR="007A01C1" w:rsidRPr="007A01C1" w:rsidRDefault="007A01C1" w:rsidP="007A0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Тепловой и солнечный удар.</w:t>
      </w:r>
      <w:r>
        <w:rPr>
          <w:rFonts w:ascii="Times New Roman" w:eastAsia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847975" cy="2133600"/>
            <wp:effectExtent l="19050" t="0" r="9525" b="0"/>
            <wp:docPr id="1" name="Рисунок 1" descr="http://158-vospitatel.netdo.ru/filemanager/3-20130916-13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58-vospitatel.netdo.ru/filemanager/3-20130916-1345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1C1" w:rsidRPr="007A01C1" w:rsidRDefault="007A01C1" w:rsidP="007A0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Типичные проблемы жаркого лета20-30 минут, проведенных под палящим солнцем, вызывают головокружение, слабость, тошноту – явные симптомы, указывающие на тепловой или солнечный удар. Если организм взрослого более устойчив к воздействию жары, то маленькие дети обычно неспособны справиться с влиянием повышенной температуры воздуха и не всегда могут вовремя сообщить родителям о резком ухудшении самочувствия.</w:t>
      </w:r>
    </w:p>
    <w:p w:rsidR="007A01C1" w:rsidRPr="007A01C1" w:rsidRDefault="007A01C1" w:rsidP="007A0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Солнечный удар: основные признаки и первая помощь пострадавшему.</w:t>
      </w:r>
      <w:r w:rsidRPr="007A01C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Забыв дома, головной убор ребенка, нерадивые родители подвергают его серьезной опасности. После пребывания на солнце некоторое время, ребенок может испытывать признаки тошноты и головокружения, жаловаться на резкую головную боль, потерять сознание. Нередко повышается артериальное давление, возникает носовое кровотечение, кожа лица и головы краснеет, пульс становится более частым. Все это – признаки солнечного удара, усугубить которые может духота, сытный обед, подвижные игры, сон на свежем воздухе, прямо под палящими лучами солнца. При отсутствии своевременной помощи врачей, резкий приток крови к голове малыша может </w:t>
      </w:r>
      <w:proofErr w:type="gramStart"/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</w:t>
      </w:r>
      <w:proofErr w:type="gramEnd"/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причиной разрыва мелких кровеносных сосудов, вызывая нарушения в работе нервной системы.</w:t>
      </w:r>
      <w:r w:rsidRPr="007A01C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привести ребенка в чувство, прежде всего, необходимо защитить его от воздействия солнечных лучей, перенеся в прохладное тенистое место. На голову необходимо положить полотенце, смоченное в воде, также неплохой эффект дает обертывание во влажную простыню и опрыскивание тела, снижающее его температуру. Обязательно напоите ребенка чистой кипяченой водой, можно добавить в нее настойку валерианы, из расчета 15-20 капель на треть стакана.</w:t>
      </w: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01C1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Признаки теплового удара.</w:t>
      </w:r>
      <w:r w:rsidRPr="007A01C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Симптомы перегревания схожи с описанными выше признаками солнечного удара. Этот вид недомогания опасен тем, что он может возникнуть даже в том случае, если ребенок находится в тени, и его голову защищает панамка или косынка. Душное непроветриваемое помещение, физическая нагрузка, плотная одежда из синтетики, переутомление, жажда – все это может вызвать у малыша тепловой удар, признаки которого очень важно распознать как можно раньше. Среди основных симптомов недомогания, следует назвать:</w:t>
      </w:r>
    </w:p>
    <w:p w:rsidR="007A01C1" w:rsidRPr="007A01C1" w:rsidRDefault="007A01C1" w:rsidP="007A0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Слабость, усиливающуюся головную боль;</w:t>
      </w:r>
    </w:p>
    <w:p w:rsidR="007A01C1" w:rsidRPr="007A01C1" w:rsidRDefault="007A01C1" w:rsidP="007A0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температуры тела;</w:t>
      </w:r>
    </w:p>
    <w:p w:rsidR="007A01C1" w:rsidRPr="007A01C1" w:rsidRDefault="007A01C1" w:rsidP="007A0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Признаки расстройства пищеварительной системы;</w:t>
      </w:r>
    </w:p>
    <w:p w:rsidR="007A01C1" w:rsidRPr="007A01C1" w:rsidRDefault="007A01C1" w:rsidP="007A0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Синюшный оттенок кожного покрова;</w:t>
      </w:r>
    </w:p>
    <w:p w:rsidR="007A01C1" w:rsidRPr="007A01C1" w:rsidRDefault="007A01C1" w:rsidP="007A0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Усиленное потоотделение;</w:t>
      </w:r>
    </w:p>
    <w:p w:rsidR="007A01C1" w:rsidRPr="007A01C1" w:rsidRDefault="007A01C1" w:rsidP="007A0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Частый и слабый пульс.</w:t>
      </w:r>
    </w:p>
    <w:p w:rsidR="007A01C1" w:rsidRPr="007A01C1" w:rsidRDefault="007A01C1" w:rsidP="007A0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Первая помощь при тепловом ударе</w:t>
      </w:r>
    </w:p>
    <w:p w:rsidR="007A01C1" w:rsidRPr="007A01C1" w:rsidRDefault="007A01C1" w:rsidP="007A0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Основное правило для родителей, чей ребенок переживает явные признаки теплового удара, - постараться как можно скорее снизить температуру его тела, чтобы ее рост не стал причиной судорожного состояния и разрыва кровеносных сосудов. Обильное питье, тень и приток свежего прохладного воздуха вернут малыша в чувство и избавят от болевых ощущений. Но принимать какие-либо меры стоит только после звонка в службу "скорой помощи" - врачи определят тяжесть состояния ребенка и примут решение о необходимости его доставки в больницу. Не теряйтесь и не паникуйте – от четкости и правильности ваших действий зависит самочувствие малыша и его избавление от неприятных симптомов перегрева.</w:t>
      </w:r>
    </w:p>
    <w:p w:rsidR="007A01C1" w:rsidRPr="007A01C1" w:rsidRDefault="007A01C1" w:rsidP="007A0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Как избежать "солнечных неприятностей"? Несколько советов родителям.</w:t>
      </w:r>
      <w:r w:rsidRPr="007A01C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br/>
      </w:r>
      <w:r w:rsidRPr="007A01C1">
        <w:rPr>
          <w:rFonts w:ascii="Times New Roman" w:eastAsia="Times New Roman" w:hAnsi="Times New Roman" w:cs="Times New Roman"/>
          <w:i/>
          <w:iCs/>
          <w:color w:val="0000FF"/>
          <w:sz w:val="27"/>
          <w:lang w:eastAsia="ru-RU"/>
        </w:rPr>
        <w:t>Чтобы защитить собственного ребенка от негативных последствий теплового или солнечного удара, следует помнить ряд несложных правил:</w:t>
      </w:r>
    </w:p>
    <w:p w:rsidR="007A01C1" w:rsidRPr="007A01C1" w:rsidRDefault="007A01C1" w:rsidP="007A0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Откажитесь от длительного пребывания под прямыми солнечными лучами: загар – удовольствие для взрослых, противопоказанное детям;</w:t>
      </w:r>
    </w:p>
    <w:p w:rsidR="007A01C1" w:rsidRPr="007A01C1" w:rsidRDefault="007A01C1" w:rsidP="007A0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на улице слишком жарко, возможно, прогулку стоит отложить до вечера, когда температура воздуха немного упадет;</w:t>
      </w:r>
    </w:p>
    <w:p w:rsidR="007A01C1" w:rsidRPr="007A01C1" w:rsidRDefault="007A01C1" w:rsidP="007A0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должен находиться на улице в головном уборе из тонкой натуральной ткани, желательно, светлых тонов;</w:t>
      </w:r>
    </w:p>
    <w:p w:rsidR="007A01C1" w:rsidRPr="007A01C1" w:rsidRDefault="007A01C1" w:rsidP="007A0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Совершая прогулку или отдыхая на пляже в жаркий день, пейте как можно больше прохладной, но не ледяной, воды, чтобы избежать спазма сосудов;</w:t>
      </w:r>
    </w:p>
    <w:p w:rsidR="007A01C1" w:rsidRPr="007A01C1" w:rsidRDefault="007A01C1" w:rsidP="007A0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Взрослым необходимо постоянно следить за состоянием малыша, чтобы вовремя распознать симптомы теплового или солнечного удара и принять меры по защите детского организма от перегрева;</w:t>
      </w:r>
    </w:p>
    <w:p w:rsidR="007A01C1" w:rsidRPr="007A01C1" w:rsidRDefault="007A01C1" w:rsidP="007A0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0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ребенку стало нехорошо, он побледнел или потерял сознание, немедленно обратитесь за медицинской помощью, и, ожидая приезда бригады "скорой помощи", окажите ему первую помощь.</w:t>
      </w:r>
    </w:p>
    <w:p w:rsidR="00E05C78" w:rsidRDefault="00E05C78"/>
    <w:sectPr w:rsidR="00E05C78" w:rsidSect="00E0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E4328"/>
    <w:multiLevelType w:val="multilevel"/>
    <w:tmpl w:val="3BA2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90506"/>
    <w:multiLevelType w:val="multilevel"/>
    <w:tmpl w:val="AE7C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1C1"/>
    <w:rsid w:val="007A01C1"/>
    <w:rsid w:val="00E0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8"/>
  </w:style>
  <w:style w:type="paragraph" w:styleId="1">
    <w:name w:val="heading 1"/>
    <w:basedOn w:val="a"/>
    <w:link w:val="10"/>
    <w:uiPriority w:val="9"/>
    <w:qFormat/>
    <w:rsid w:val="007A0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A01C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A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2018-07-06T07:45:00Z</dcterms:created>
  <dcterms:modified xsi:type="dcterms:W3CDTF">2018-07-06T07:46:00Z</dcterms:modified>
</cp:coreProperties>
</file>